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6FF9" w14:textId="77777777" w:rsidR="003142CD" w:rsidRDefault="003142CD" w:rsidP="003142C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7CB39771" w14:textId="77777777" w:rsidR="003142CD" w:rsidRDefault="003142CD" w:rsidP="003142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OZNÁMENÍ</w:t>
      </w:r>
    </w:p>
    <w:p w14:paraId="10C5D126" w14:textId="77777777" w:rsidR="003142CD" w:rsidRDefault="003142CD" w:rsidP="003142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Veřejné zasedání zastupitelstva obce Kováň,</w:t>
      </w:r>
    </w:p>
    <w:p w14:paraId="0FF56577" w14:textId="7A8826CB" w:rsidR="003142CD" w:rsidRDefault="003142CD" w:rsidP="003142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koná se dne 1</w:t>
      </w:r>
      <w:r w:rsidR="00585DDA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 12. 202</w:t>
      </w:r>
      <w:r w:rsidR="00585DDA">
        <w:rPr>
          <w:rFonts w:ascii="Times New Roman" w:hAnsi="Times New Roman" w:cs="Times New Roman"/>
          <w:sz w:val="32"/>
          <w:szCs w:val="32"/>
        </w:rPr>
        <w:t>5</w:t>
      </w:r>
    </w:p>
    <w:p w14:paraId="544244B8" w14:textId="7EC73147" w:rsidR="003142CD" w:rsidRDefault="003142CD" w:rsidP="003142C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od </w:t>
      </w:r>
      <w:r>
        <w:rPr>
          <w:rFonts w:ascii="Times New Roman" w:hAnsi="Times New Roman" w:cs="Times New Roman"/>
          <w:sz w:val="32"/>
          <w:szCs w:val="32"/>
        </w:rPr>
        <w:t>1</w:t>
      </w:r>
      <w:r w:rsidR="00585DDA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.00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hodin v kanceláři obecního úřadu.</w:t>
      </w:r>
    </w:p>
    <w:p w14:paraId="0D53336B" w14:textId="77777777" w:rsidR="003142CD" w:rsidRDefault="003142CD" w:rsidP="003142CD">
      <w:pPr>
        <w:pStyle w:val="Bezmezer"/>
      </w:pPr>
    </w:p>
    <w:p w14:paraId="4BE84AEA" w14:textId="77777777" w:rsidR="003142CD" w:rsidRDefault="003142CD" w:rsidP="003142CD">
      <w:pPr>
        <w:pStyle w:val="Default"/>
        <w:spacing w:line="276" w:lineRule="auto"/>
        <w:rPr>
          <w:b/>
          <w:bCs/>
          <w:szCs w:val="20"/>
        </w:rPr>
      </w:pPr>
    </w:p>
    <w:p w14:paraId="298ED1F2" w14:textId="77777777" w:rsidR="003142CD" w:rsidRDefault="003142CD" w:rsidP="003142CD">
      <w:pPr>
        <w:pStyle w:val="Default"/>
        <w:spacing w:line="276" w:lineRule="auto"/>
        <w:rPr>
          <w:b/>
          <w:bCs/>
          <w:szCs w:val="20"/>
        </w:rPr>
      </w:pPr>
    </w:p>
    <w:p w14:paraId="6718E9B5" w14:textId="77777777" w:rsidR="003142CD" w:rsidRDefault="003142CD" w:rsidP="003142CD">
      <w:pPr>
        <w:pStyle w:val="Default"/>
        <w:spacing w:line="276" w:lineRule="auto"/>
        <w:rPr>
          <w:b/>
          <w:bCs/>
          <w:szCs w:val="20"/>
        </w:rPr>
      </w:pPr>
    </w:p>
    <w:p w14:paraId="41CAB8D1" w14:textId="77777777" w:rsidR="003142CD" w:rsidRDefault="003142CD" w:rsidP="003142CD">
      <w:pPr>
        <w:pStyle w:val="Default"/>
        <w:spacing w:line="276" w:lineRule="auto"/>
        <w:rPr>
          <w:b/>
          <w:bCs/>
          <w:szCs w:val="20"/>
        </w:rPr>
      </w:pPr>
    </w:p>
    <w:p w14:paraId="192111A1" w14:textId="77777777" w:rsidR="003142CD" w:rsidRDefault="003142CD" w:rsidP="003142CD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Program: </w:t>
      </w:r>
    </w:p>
    <w:p w14:paraId="24AE0FF4" w14:textId="77777777" w:rsidR="003142CD" w:rsidRPr="003142CD" w:rsidRDefault="003142CD" w:rsidP="003142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F5F9D54" w14:textId="77777777" w:rsidR="00372D8B" w:rsidRPr="004D193A" w:rsidRDefault="00372D8B" w:rsidP="00372D8B">
      <w:pPr>
        <w:pStyle w:val="Default"/>
        <w:rPr>
          <w:rFonts w:ascii="Times New Roman" w:hAnsi="Times New Roman" w:cs="Times New Roman"/>
          <w:color w:val="auto"/>
          <w14:ligatures w14:val="standardContextual"/>
        </w:rPr>
      </w:pPr>
    </w:p>
    <w:p w14:paraId="12239F59" w14:textId="77777777" w:rsidR="00372D8B" w:rsidRDefault="00372D8B" w:rsidP="00372D8B">
      <w:pPr>
        <w:pStyle w:val="Bezmezer"/>
        <w:numPr>
          <w:ilvl w:val="0"/>
          <w:numId w:val="1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Hlk150445662"/>
      <w:bookmarkStart w:id="1" w:name="_Hlk224571244"/>
      <w:r w:rsidRPr="003142CD">
        <w:rPr>
          <w:rFonts w:ascii="Times New Roman" w:hAnsi="Times New Roman" w:cs="Times New Roman"/>
          <w:sz w:val="24"/>
          <w:szCs w:val="24"/>
        </w:rPr>
        <w:t xml:space="preserve">Zvolení zapisovatele a ověřovatele zápisu. </w:t>
      </w:r>
    </w:p>
    <w:p w14:paraId="7BA4C84F" w14:textId="77777777" w:rsidR="00372D8B" w:rsidRPr="003142CD" w:rsidRDefault="00372D8B" w:rsidP="00372D8B">
      <w:pPr>
        <w:pStyle w:val="Bezmezer"/>
        <w:numPr>
          <w:ilvl w:val="0"/>
          <w:numId w:val="1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programu jednání.</w:t>
      </w:r>
    </w:p>
    <w:p w14:paraId="7BA57AA1" w14:textId="77777777" w:rsidR="00372D8B" w:rsidRPr="003142CD" w:rsidRDefault="00372D8B" w:rsidP="00372D8B">
      <w:pPr>
        <w:pStyle w:val="Bezmezer"/>
        <w:numPr>
          <w:ilvl w:val="0"/>
          <w:numId w:val="1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142CD">
        <w:rPr>
          <w:rFonts w:ascii="Times New Roman" w:hAnsi="Times New Roman" w:cs="Times New Roman"/>
          <w:sz w:val="24"/>
          <w:szCs w:val="24"/>
        </w:rPr>
        <w:t xml:space="preserve">Rozpočtová změna č. </w:t>
      </w:r>
      <w:r>
        <w:rPr>
          <w:rFonts w:ascii="Times New Roman" w:hAnsi="Times New Roman" w:cs="Times New Roman"/>
          <w:sz w:val="24"/>
          <w:szCs w:val="24"/>
        </w:rPr>
        <w:t>8, 9,10</w:t>
      </w:r>
      <w:r w:rsidRPr="003142CD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42CD">
        <w:rPr>
          <w:rFonts w:ascii="Times New Roman" w:hAnsi="Times New Roman" w:cs="Times New Roman"/>
          <w:sz w:val="24"/>
          <w:szCs w:val="24"/>
        </w:rPr>
        <w:t>.</w:t>
      </w:r>
    </w:p>
    <w:p w14:paraId="165E5D1D" w14:textId="77777777" w:rsidR="00372D8B" w:rsidRPr="003142CD" w:rsidRDefault="00372D8B" w:rsidP="00372D8B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42CD">
        <w:rPr>
          <w:rFonts w:ascii="Times New Roman" w:hAnsi="Times New Roman" w:cs="Times New Roman"/>
          <w:sz w:val="24"/>
          <w:szCs w:val="24"/>
        </w:rPr>
        <w:t>Plán inventur za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42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6E74B" w14:textId="77777777" w:rsidR="00372D8B" w:rsidRPr="003142CD" w:rsidRDefault="00372D8B" w:rsidP="00372D8B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42CD">
        <w:rPr>
          <w:rFonts w:ascii="Times New Roman" w:hAnsi="Times New Roman" w:cs="Times New Roman"/>
          <w:sz w:val="24"/>
          <w:szCs w:val="24"/>
        </w:rPr>
        <w:t>Návrh rozpočtu obce na rok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42CD">
        <w:rPr>
          <w:rFonts w:ascii="Times New Roman" w:hAnsi="Times New Roman" w:cs="Times New Roman"/>
          <w:sz w:val="24"/>
          <w:szCs w:val="24"/>
        </w:rPr>
        <w:t>.</w:t>
      </w:r>
    </w:p>
    <w:p w14:paraId="18840635" w14:textId="77777777" w:rsidR="00372D8B" w:rsidRPr="003142CD" w:rsidRDefault="00372D8B" w:rsidP="00372D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3142C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Návrh střednědobého výhledu rozpočtu obce Kováň na rok 202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8</w:t>
      </w:r>
      <w:r w:rsidRPr="003142C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1BEEF08E" w14:textId="77777777" w:rsidR="00372D8B" w:rsidRDefault="00372D8B" w:rsidP="00372D8B">
      <w:pPr>
        <w:pStyle w:val="Odstavecseseznamem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42CD">
        <w:rPr>
          <w:rFonts w:ascii="Times New Roman" w:hAnsi="Times New Roman" w:cs="Times New Roman"/>
          <w:bCs/>
          <w:color w:val="000000"/>
          <w:sz w:val="24"/>
          <w:szCs w:val="24"/>
        </w:rPr>
        <w:t>Dohody o provedení práce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3142CD">
        <w:rPr>
          <w:rFonts w:ascii="Times New Roman" w:hAnsi="Times New Roman" w:cs="Times New Roman"/>
          <w:bCs/>
          <w:color w:val="000000"/>
          <w:sz w:val="24"/>
          <w:szCs w:val="24"/>
        </w:rPr>
        <w:t>zastupitel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é.</w:t>
      </w:r>
    </w:p>
    <w:p w14:paraId="388F2E22" w14:textId="77777777" w:rsidR="00372D8B" w:rsidRDefault="00372D8B" w:rsidP="00372D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A921B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Vyřazení majetku (DDHM) z majetku obce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</w:t>
      </w:r>
    </w:p>
    <w:p w14:paraId="67E9B12E" w14:textId="77777777" w:rsidR="00372D8B" w:rsidRPr="00A451D5" w:rsidRDefault="00372D8B" w:rsidP="00372D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Zvýšení odměn DDDP</w:t>
      </w:r>
    </w:p>
    <w:p w14:paraId="0B3F21F5" w14:textId="77777777" w:rsidR="00372D8B" w:rsidRPr="003142CD" w:rsidRDefault="00372D8B" w:rsidP="00372D8B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42CD">
        <w:rPr>
          <w:rFonts w:ascii="Times New Roman" w:hAnsi="Times New Roman" w:cs="Times New Roman"/>
          <w:sz w:val="24"/>
          <w:szCs w:val="24"/>
        </w:rPr>
        <w:t>Různé.</w:t>
      </w:r>
      <w:bookmarkEnd w:id="0"/>
    </w:p>
    <w:bookmarkEnd w:id="1"/>
    <w:p w14:paraId="4019324F" w14:textId="77777777" w:rsidR="00273BE6" w:rsidRDefault="00273BE6">
      <w:pPr>
        <w:rPr>
          <w:rFonts w:ascii="Times New Roman" w:hAnsi="Times New Roman" w:cs="Times New Roman"/>
        </w:rPr>
      </w:pPr>
    </w:p>
    <w:p w14:paraId="41793966" w14:textId="77777777" w:rsidR="00C1681F" w:rsidRDefault="00C1681F">
      <w:pPr>
        <w:rPr>
          <w:rFonts w:ascii="Times New Roman" w:hAnsi="Times New Roman" w:cs="Times New Roman"/>
        </w:rPr>
      </w:pPr>
    </w:p>
    <w:p w14:paraId="0CF8DD6C" w14:textId="77777777" w:rsidR="00C1681F" w:rsidRDefault="00C1681F">
      <w:pPr>
        <w:rPr>
          <w:rFonts w:ascii="Times New Roman" w:hAnsi="Times New Roman" w:cs="Times New Roman"/>
        </w:rPr>
      </w:pPr>
    </w:p>
    <w:p w14:paraId="0CE5E99A" w14:textId="77777777" w:rsidR="00C1681F" w:rsidRDefault="00C1681F">
      <w:pPr>
        <w:rPr>
          <w:rFonts w:ascii="Times New Roman" w:hAnsi="Times New Roman" w:cs="Times New Roman"/>
        </w:rPr>
      </w:pPr>
    </w:p>
    <w:p w14:paraId="7B5D3AD5" w14:textId="77777777" w:rsidR="00C1681F" w:rsidRDefault="00C1681F">
      <w:pPr>
        <w:rPr>
          <w:rFonts w:ascii="Times New Roman" w:hAnsi="Times New Roman" w:cs="Times New Roman"/>
        </w:rPr>
      </w:pPr>
    </w:p>
    <w:p w14:paraId="1CED7CC6" w14:textId="1560C5BA" w:rsidR="00C1681F" w:rsidRPr="001E33D3" w:rsidRDefault="00C1681F">
      <w:pPr>
        <w:rPr>
          <w:rFonts w:ascii="Times New Roman" w:hAnsi="Times New Roman" w:cs="Times New Roman"/>
          <w:sz w:val="24"/>
          <w:szCs w:val="24"/>
        </w:rPr>
      </w:pPr>
      <w:r w:rsidRPr="001E33D3">
        <w:rPr>
          <w:rFonts w:ascii="Times New Roman" w:hAnsi="Times New Roman" w:cs="Times New Roman"/>
          <w:sz w:val="24"/>
          <w:szCs w:val="24"/>
        </w:rPr>
        <w:t>Vyvěšeno: 25.1</w:t>
      </w:r>
      <w:r w:rsidR="00293FCF">
        <w:rPr>
          <w:rFonts w:ascii="Times New Roman" w:hAnsi="Times New Roman" w:cs="Times New Roman"/>
          <w:sz w:val="24"/>
          <w:szCs w:val="24"/>
        </w:rPr>
        <w:t>1</w:t>
      </w:r>
      <w:r w:rsidRPr="001E33D3">
        <w:rPr>
          <w:rFonts w:ascii="Times New Roman" w:hAnsi="Times New Roman" w:cs="Times New Roman"/>
          <w:sz w:val="24"/>
          <w:szCs w:val="24"/>
        </w:rPr>
        <w:t>. 202</w:t>
      </w:r>
      <w:r w:rsidR="00585DDA">
        <w:rPr>
          <w:rFonts w:ascii="Times New Roman" w:hAnsi="Times New Roman" w:cs="Times New Roman"/>
          <w:sz w:val="24"/>
          <w:szCs w:val="24"/>
        </w:rPr>
        <w:t>5</w:t>
      </w:r>
      <w:r w:rsidRPr="001E3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Sejmuto: 1</w:t>
      </w:r>
      <w:r w:rsidR="00585DDA">
        <w:rPr>
          <w:rFonts w:ascii="Times New Roman" w:hAnsi="Times New Roman" w:cs="Times New Roman"/>
          <w:sz w:val="24"/>
          <w:szCs w:val="24"/>
        </w:rPr>
        <w:t>5</w:t>
      </w:r>
      <w:r w:rsidRPr="001E33D3">
        <w:rPr>
          <w:rFonts w:ascii="Times New Roman" w:hAnsi="Times New Roman" w:cs="Times New Roman"/>
          <w:sz w:val="24"/>
          <w:szCs w:val="24"/>
        </w:rPr>
        <w:t>. 12. 202</w:t>
      </w:r>
      <w:r w:rsidR="00585DDA">
        <w:rPr>
          <w:rFonts w:ascii="Times New Roman" w:hAnsi="Times New Roman" w:cs="Times New Roman"/>
          <w:sz w:val="24"/>
          <w:szCs w:val="24"/>
        </w:rPr>
        <w:t>5</w:t>
      </w:r>
    </w:p>
    <w:sectPr w:rsidR="00C1681F" w:rsidRPr="001E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45D31"/>
    <w:multiLevelType w:val="hybridMultilevel"/>
    <w:tmpl w:val="E4A8B51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8135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CD"/>
    <w:rsid w:val="0008039A"/>
    <w:rsid w:val="00146A68"/>
    <w:rsid w:val="001E33D3"/>
    <w:rsid w:val="002106D9"/>
    <w:rsid w:val="00273BE6"/>
    <w:rsid w:val="00293FCF"/>
    <w:rsid w:val="003142CD"/>
    <w:rsid w:val="00372D8B"/>
    <w:rsid w:val="00541707"/>
    <w:rsid w:val="00585DDA"/>
    <w:rsid w:val="006357A2"/>
    <w:rsid w:val="008111DE"/>
    <w:rsid w:val="00A07466"/>
    <w:rsid w:val="00AB1F88"/>
    <w:rsid w:val="00B23651"/>
    <w:rsid w:val="00B828DC"/>
    <w:rsid w:val="00C1681F"/>
    <w:rsid w:val="00E9292B"/>
    <w:rsid w:val="00EA4518"/>
    <w:rsid w:val="00F0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688F"/>
  <w15:chartTrackingRefBased/>
  <w15:docId w15:val="{91EB8051-9A62-4649-A4EE-DBEF57F9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2C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42CD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3142CD"/>
    <w:pPr>
      <w:ind w:left="720"/>
      <w:contextualSpacing/>
    </w:pPr>
  </w:style>
  <w:style w:type="paragraph" w:customStyle="1" w:styleId="Default">
    <w:name w:val="Default"/>
    <w:rsid w:val="003142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8</cp:revision>
  <cp:lastPrinted>2026-03-16T15:38:00Z</cp:lastPrinted>
  <dcterms:created xsi:type="dcterms:W3CDTF">2025-12-03T15:59:00Z</dcterms:created>
  <dcterms:modified xsi:type="dcterms:W3CDTF">2026-03-16T15:38:00Z</dcterms:modified>
</cp:coreProperties>
</file>